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6C" w:rsidRPr="00C45E74" w:rsidRDefault="00570C0D" w:rsidP="00C45E74">
      <w:pPr>
        <w:spacing w:line="360" w:lineRule="auto"/>
        <w:ind w:firstLine="567"/>
        <w:jc w:val="center"/>
        <w:rPr>
          <w:rFonts w:ascii="Times New Roman" w:hAnsi="Times New Roman" w:cs="Times New Roman"/>
          <w:b/>
          <w:sz w:val="28"/>
        </w:rPr>
      </w:pPr>
      <w:r w:rsidRPr="00C45E74">
        <w:rPr>
          <w:rFonts w:ascii="Times New Roman" w:hAnsi="Times New Roman" w:cs="Times New Roman"/>
          <w:b/>
          <w:sz w:val="28"/>
        </w:rPr>
        <w:t>Реферат магистерской диссертации</w:t>
      </w:r>
    </w:p>
    <w:p w:rsidR="00570C0D" w:rsidRDefault="00570C0D" w:rsidP="00C45E74">
      <w:pPr>
        <w:spacing w:line="360" w:lineRule="auto"/>
        <w:ind w:firstLine="567"/>
        <w:jc w:val="both"/>
        <w:rPr>
          <w:rFonts w:ascii="Times New Roman" w:hAnsi="Times New Roman" w:cs="Times New Roman"/>
          <w:sz w:val="28"/>
        </w:rPr>
      </w:pPr>
      <w:r w:rsidRPr="00570C0D">
        <w:rPr>
          <w:rFonts w:ascii="Times New Roman" w:hAnsi="Times New Roman" w:cs="Times New Roman"/>
          <w:b/>
          <w:sz w:val="28"/>
        </w:rPr>
        <w:t>Тема магистерской диссертации:</w:t>
      </w:r>
      <w:r>
        <w:rPr>
          <w:rFonts w:ascii="Times New Roman" w:hAnsi="Times New Roman" w:cs="Times New Roman"/>
          <w:sz w:val="28"/>
        </w:rPr>
        <w:t xml:space="preserve"> о</w:t>
      </w:r>
      <w:r w:rsidRPr="00570C0D">
        <w:rPr>
          <w:rFonts w:ascii="Times New Roman" w:hAnsi="Times New Roman" w:cs="Times New Roman"/>
          <w:sz w:val="28"/>
        </w:rPr>
        <w:t>браз союзников СССР по Антигитлеровской коалиции в Великой Отечественной войне в советском военном кинематографе 1945 – 1991 гг. и возможности его репрезентации в школьном курсе истории</w:t>
      </w:r>
      <w:r>
        <w:rPr>
          <w:rFonts w:ascii="Times New Roman" w:hAnsi="Times New Roman" w:cs="Times New Roman"/>
          <w:sz w:val="28"/>
        </w:rPr>
        <w:t xml:space="preserve">. </w:t>
      </w:r>
    </w:p>
    <w:p w:rsidR="00570C0D" w:rsidRDefault="00570C0D" w:rsidP="00C45E74">
      <w:pPr>
        <w:spacing w:line="360" w:lineRule="auto"/>
        <w:ind w:firstLine="567"/>
        <w:jc w:val="both"/>
        <w:rPr>
          <w:rFonts w:ascii="Times New Roman" w:hAnsi="Times New Roman" w:cs="Times New Roman"/>
          <w:sz w:val="28"/>
        </w:rPr>
      </w:pPr>
      <w:r w:rsidRPr="00570C0D">
        <w:rPr>
          <w:rFonts w:ascii="Times New Roman" w:hAnsi="Times New Roman" w:cs="Times New Roman"/>
          <w:b/>
          <w:sz w:val="28"/>
        </w:rPr>
        <w:t>Автор:</w:t>
      </w:r>
      <w:r>
        <w:rPr>
          <w:rFonts w:ascii="Times New Roman" w:hAnsi="Times New Roman" w:cs="Times New Roman"/>
          <w:sz w:val="28"/>
        </w:rPr>
        <w:t xml:space="preserve"> Земрах Евгений Алексеевич</w:t>
      </w:r>
    </w:p>
    <w:p w:rsidR="00570C0D" w:rsidRDefault="00570C0D" w:rsidP="00C45E74">
      <w:pPr>
        <w:spacing w:line="360" w:lineRule="auto"/>
        <w:ind w:firstLine="567"/>
        <w:jc w:val="both"/>
        <w:rPr>
          <w:rFonts w:ascii="Times New Roman" w:hAnsi="Times New Roman" w:cs="Times New Roman"/>
          <w:sz w:val="28"/>
        </w:rPr>
      </w:pPr>
      <w:r w:rsidRPr="00570C0D">
        <w:rPr>
          <w:rFonts w:ascii="Times New Roman" w:hAnsi="Times New Roman" w:cs="Times New Roman"/>
          <w:b/>
          <w:sz w:val="28"/>
        </w:rPr>
        <w:t>Научный руководитель:</w:t>
      </w:r>
      <w:r>
        <w:rPr>
          <w:rFonts w:ascii="Times New Roman" w:hAnsi="Times New Roman" w:cs="Times New Roman"/>
          <w:sz w:val="28"/>
        </w:rPr>
        <w:t xml:space="preserve"> к.и.н., доцент Толмачева А.В.</w:t>
      </w:r>
    </w:p>
    <w:p w:rsidR="00570C0D" w:rsidRDefault="00570C0D" w:rsidP="00C45E74">
      <w:pPr>
        <w:spacing w:line="360" w:lineRule="auto"/>
        <w:ind w:firstLine="567"/>
        <w:jc w:val="both"/>
        <w:rPr>
          <w:rFonts w:ascii="Times New Roman" w:hAnsi="Times New Roman" w:cs="Times New Roman"/>
          <w:sz w:val="28"/>
        </w:rPr>
      </w:pPr>
      <w:r w:rsidRPr="00570C0D">
        <w:rPr>
          <w:rFonts w:ascii="Times New Roman" w:hAnsi="Times New Roman" w:cs="Times New Roman"/>
          <w:b/>
          <w:sz w:val="28"/>
        </w:rPr>
        <w:t>Кол-во стр.</w:t>
      </w:r>
      <w:r>
        <w:rPr>
          <w:rFonts w:ascii="Times New Roman" w:hAnsi="Times New Roman" w:cs="Times New Roman"/>
          <w:sz w:val="28"/>
        </w:rPr>
        <w:t xml:space="preserve">: 92; </w:t>
      </w:r>
      <w:r w:rsidRPr="00570C0D">
        <w:rPr>
          <w:rFonts w:ascii="Times New Roman" w:hAnsi="Times New Roman" w:cs="Times New Roman"/>
          <w:b/>
          <w:sz w:val="28"/>
        </w:rPr>
        <w:t>кол-во приложений</w:t>
      </w:r>
      <w:r>
        <w:rPr>
          <w:rFonts w:ascii="Times New Roman" w:hAnsi="Times New Roman" w:cs="Times New Roman"/>
          <w:sz w:val="28"/>
        </w:rPr>
        <w:t xml:space="preserve">: 2; </w:t>
      </w:r>
      <w:r w:rsidRPr="00570C0D">
        <w:rPr>
          <w:rFonts w:ascii="Times New Roman" w:hAnsi="Times New Roman" w:cs="Times New Roman"/>
          <w:b/>
          <w:sz w:val="28"/>
        </w:rPr>
        <w:t>кол-во источников</w:t>
      </w:r>
      <w:r>
        <w:rPr>
          <w:rFonts w:ascii="Times New Roman" w:hAnsi="Times New Roman" w:cs="Times New Roman"/>
          <w:sz w:val="28"/>
        </w:rPr>
        <w:t>: 29.</w:t>
      </w:r>
    </w:p>
    <w:p w:rsidR="00C45E74" w:rsidRDefault="00C45E74" w:rsidP="00C45E74">
      <w:pPr>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является советский художественный кинематограф 1945 – 1991 гг.</w:t>
      </w:r>
    </w:p>
    <w:p w:rsidR="00C45E74" w:rsidRDefault="00C45E74" w:rsidP="00C45E74">
      <w:pPr>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является образ союзников СССР по Антигитлеровской коалиции в Великой Отечественной войне в отечественном кинематографе 1945 – 1991 гг., а также, процесс его трансформации, а также возможности его репрезентации в школьном курсе истории. </w:t>
      </w:r>
    </w:p>
    <w:p w:rsidR="00C45E74" w:rsidRDefault="00C45E74" w:rsidP="00C45E74">
      <w:pPr>
        <w:spacing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 xml:space="preserve">Целью исследования является </w:t>
      </w:r>
      <w:r>
        <w:rPr>
          <w:rFonts w:ascii="Times New Roman" w:hAnsi="Times New Roman" w:cs="Times New Roman"/>
          <w:bCs/>
          <w:sz w:val="28"/>
          <w:szCs w:val="28"/>
        </w:rPr>
        <w:t>показать процесс создания образа союзников СССР по Антигитлеровской коалиции в Великой Отечественной войне в художественном кинематографе советского периода и его трансформацию в зависимости от эпохи, в которую снимался фильм, а также изучить возможность использования визуальной репрезентации образов союзников СССР в школьном курсе истории.</w:t>
      </w:r>
    </w:p>
    <w:p w:rsidR="0035126D" w:rsidRDefault="0035126D" w:rsidP="0035126D">
      <w:pPr>
        <w:spacing w:line="360" w:lineRule="auto"/>
        <w:ind w:firstLine="567"/>
        <w:jc w:val="both"/>
        <w:rPr>
          <w:rFonts w:ascii="Times New Roman" w:hAnsi="Times New Roman" w:cs="Times New Roman"/>
          <w:sz w:val="28"/>
          <w:szCs w:val="28"/>
        </w:rPr>
      </w:pPr>
      <w:r w:rsidRPr="0035126D">
        <w:rPr>
          <w:rFonts w:ascii="Times New Roman" w:hAnsi="Times New Roman" w:cs="Times New Roman"/>
          <w:b/>
          <w:bCs/>
          <w:sz w:val="28"/>
          <w:szCs w:val="28"/>
        </w:rPr>
        <w:t>Методология исследования:</w:t>
      </w:r>
      <w:r>
        <w:rPr>
          <w:rFonts w:ascii="Times New Roman" w:hAnsi="Times New Roman" w:cs="Times New Roman"/>
          <w:bCs/>
          <w:sz w:val="28"/>
          <w:szCs w:val="28"/>
        </w:rPr>
        <w:t xml:space="preserve"> в работе использованы </w:t>
      </w:r>
      <w:r>
        <w:rPr>
          <w:rFonts w:ascii="Times New Roman" w:hAnsi="Times New Roman" w:cs="Times New Roman"/>
          <w:bCs/>
          <w:sz w:val="28"/>
          <w:szCs w:val="28"/>
        </w:rPr>
        <w:t>системный, структурный, исторический и социокультурный подходы, позволяющие более объемно и комплексно изучить поставленную в диссертационном исследовании научную проблему.</w:t>
      </w:r>
      <w:r>
        <w:rPr>
          <w:rFonts w:ascii="Times New Roman" w:hAnsi="Times New Roman" w:cs="Times New Roman"/>
          <w:bCs/>
          <w:sz w:val="28"/>
          <w:szCs w:val="28"/>
        </w:rPr>
        <w:t xml:space="preserve"> Применены методы контент-анализа и семантического анализа визуальных источников, а также метод г</w:t>
      </w:r>
      <w:r>
        <w:rPr>
          <w:rFonts w:ascii="Times New Roman" w:hAnsi="Times New Roman" w:cs="Times New Roman"/>
          <w:sz w:val="28"/>
          <w:szCs w:val="28"/>
        </w:rPr>
        <w:t>ерменевтическ</w:t>
      </w:r>
      <w:r>
        <w:rPr>
          <w:rFonts w:ascii="Times New Roman" w:hAnsi="Times New Roman" w:cs="Times New Roman"/>
          <w:sz w:val="28"/>
          <w:szCs w:val="28"/>
        </w:rPr>
        <w:t>ого</w:t>
      </w:r>
      <w:r>
        <w:rPr>
          <w:rFonts w:ascii="Times New Roman" w:hAnsi="Times New Roman" w:cs="Times New Roman"/>
          <w:sz w:val="28"/>
          <w:szCs w:val="28"/>
        </w:rPr>
        <w:t xml:space="preserve"> анализ</w:t>
      </w:r>
      <w:r>
        <w:rPr>
          <w:rFonts w:ascii="Times New Roman" w:hAnsi="Times New Roman" w:cs="Times New Roman"/>
          <w:sz w:val="28"/>
          <w:szCs w:val="28"/>
        </w:rPr>
        <w:t>а</w:t>
      </w:r>
      <w:r>
        <w:rPr>
          <w:rFonts w:ascii="Times New Roman" w:hAnsi="Times New Roman" w:cs="Times New Roman"/>
          <w:sz w:val="28"/>
          <w:szCs w:val="28"/>
        </w:rPr>
        <w:t xml:space="preserve"> культурного контекста</w:t>
      </w:r>
      <w:r>
        <w:rPr>
          <w:rFonts w:ascii="Times New Roman" w:hAnsi="Times New Roman" w:cs="Times New Roman"/>
          <w:sz w:val="28"/>
          <w:szCs w:val="28"/>
        </w:rPr>
        <w:t>.</w:t>
      </w:r>
    </w:p>
    <w:p w:rsidR="00913DC6" w:rsidRDefault="00913DC6" w:rsidP="0035126D">
      <w:pPr>
        <w:spacing w:line="360" w:lineRule="auto"/>
        <w:ind w:firstLine="567"/>
        <w:jc w:val="both"/>
        <w:rPr>
          <w:rFonts w:ascii="Times New Roman" w:hAnsi="Times New Roman" w:cs="Times New Roman"/>
          <w:sz w:val="28"/>
          <w:szCs w:val="28"/>
        </w:rPr>
      </w:pPr>
    </w:p>
    <w:p w:rsidR="0035126D" w:rsidRDefault="00913DC6" w:rsidP="0035126D">
      <w:pPr>
        <w:spacing w:line="360" w:lineRule="auto"/>
        <w:ind w:firstLine="567"/>
        <w:jc w:val="both"/>
        <w:rPr>
          <w:rFonts w:ascii="Times New Roman" w:hAnsi="Times New Roman" w:cs="Times New Roman"/>
          <w:bCs/>
          <w:sz w:val="28"/>
          <w:szCs w:val="28"/>
        </w:rPr>
      </w:pPr>
      <w:r w:rsidRPr="00913DC6">
        <w:rPr>
          <w:rFonts w:ascii="Times New Roman" w:hAnsi="Times New Roman" w:cs="Times New Roman"/>
          <w:b/>
          <w:sz w:val="28"/>
          <w:szCs w:val="28"/>
        </w:rPr>
        <w:lastRenderedPageBreak/>
        <w:t>Результаты исследования</w:t>
      </w:r>
    </w:p>
    <w:p w:rsidR="005E69C7" w:rsidRDefault="005E69C7" w:rsidP="005E69C7">
      <w:pPr>
        <w:spacing w:line="360" w:lineRule="auto"/>
        <w:ind w:firstLine="567"/>
        <w:jc w:val="both"/>
        <w:rPr>
          <w:rFonts w:ascii="Times New Roman" w:hAnsi="Times New Roman" w:cs="Times New Roman"/>
          <w:sz w:val="28"/>
          <w:szCs w:val="28"/>
        </w:rPr>
      </w:pPr>
      <w:r w:rsidRPr="005E69C7">
        <w:rPr>
          <w:rFonts w:ascii="Times New Roman" w:eastAsia="Calibri" w:hAnsi="Times New Roman" w:cs="Times New Roman"/>
          <w:bCs/>
          <w:sz w:val="28"/>
          <w:szCs w:val="28"/>
        </w:rPr>
        <w:t xml:space="preserve">1.  </w:t>
      </w:r>
      <w:r>
        <w:rPr>
          <w:rFonts w:ascii="Times New Roman" w:hAnsi="Times New Roman" w:cs="Times New Roman"/>
          <w:sz w:val="28"/>
          <w:szCs w:val="28"/>
        </w:rPr>
        <w:t>В ходе работы была сформирована источниковая база исследования. Среди большого количества советских художественных фильмов о Великой Отечественной войне, созданных в период с 1945 по 1991 гг. нами были выделены те медиатексты, в которых присутствует образ союзников СССР по Антигитлеровской коалиции в ходе Великой Отечественной войны. Выбранный для изучения комплект медиатекстов включает в себя 18 фильмов, созданных на различных этапах советской истории, в период с 1945 по 1991 гг.</w:t>
      </w:r>
      <w:r w:rsidR="00C25A7E">
        <w:rPr>
          <w:rFonts w:ascii="Times New Roman" w:hAnsi="Times New Roman" w:cs="Times New Roman"/>
          <w:sz w:val="28"/>
          <w:szCs w:val="28"/>
        </w:rPr>
        <w:t>;</w:t>
      </w:r>
    </w:p>
    <w:p w:rsidR="005E69C7" w:rsidRPr="005E69C7" w:rsidRDefault="005E69C7" w:rsidP="005E69C7">
      <w:pPr>
        <w:spacing w:line="360" w:lineRule="auto"/>
        <w:ind w:firstLine="567"/>
        <w:jc w:val="both"/>
        <w:rPr>
          <w:rFonts w:ascii="Times New Roman" w:eastAsia="Calibri" w:hAnsi="Times New Roman" w:cs="Times New Roman"/>
          <w:bCs/>
          <w:sz w:val="28"/>
          <w:szCs w:val="28"/>
        </w:rPr>
      </w:pPr>
      <w:r w:rsidRPr="005E69C7">
        <w:rPr>
          <w:rFonts w:ascii="Times New Roman" w:eastAsia="Calibri" w:hAnsi="Times New Roman" w:cs="Times New Roman"/>
          <w:bCs/>
          <w:sz w:val="28"/>
          <w:szCs w:val="28"/>
        </w:rPr>
        <w:t xml:space="preserve">2. </w:t>
      </w:r>
      <w:r>
        <w:rPr>
          <w:rFonts w:ascii="Times New Roman" w:hAnsi="Times New Roman" w:cs="Times New Roman"/>
          <w:sz w:val="28"/>
          <w:szCs w:val="28"/>
        </w:rPr>
        <w:t>В соответствии со спецификой исследовательской работы была разработана система критерие</w:t>
      </w:r>
      <w:r>
        <w:rPr>
          <w:rFonts w:ascii="Times New Roman" w:hAnsi="Times New Roman" w:cs="Times New Roman"/>
          <w:sz w:val="28"/>
          <w:szCs w:val="28"/>
        </w:rPr>
        <w:t xml:space="preserve">в для анализа источниковой базы, </w:t>
      </w:r>
      <w:r w:rsidR="00C25A7E">
        <w:rPr>
          <w:rFonts w:ascii="Times New Roman" w:hAnsi="Times New Roman" w:cs="Times New Roman"/>
          <w:sz w:val="28"/>
          <w:szCs w:val="28"/>
        </w:rPr>
        <w:t>включающая в себя следующие критерии: предпосылки подачи образа в источнике; идеологический контекст образа; характер и жанр источника, содержащего образ; приемы актерской игры в подаче образа;</w:t>
      </w:r>
    </w:p>
    <w:p w:rsidR="00C25A7E" w:rsidRDefault="005E69C7" w:rsidP="005E69C7">
      <w:pPr>
        <w:spacing w:line="360" w:lineRule="auto"/>
        <w:ind w:firstLine="567"/>
        <w:jc w:val="both"/>
        <w:rPr>
          <w:rFonts w:ascii="Times New Roman" w:hAnsi="Times New Roman" w:cs="Times New Roman"/>
          <w:sz w:val="28"/>
          <w:szCs w:val="28"/>
        </w:rPr>
      </w:pPr>
      <w:r w:rsidRPr="005E69C7">
        <w:rPr>
          <w:rFonts w:ascii="Times New Roman" w:eastAsia="Calibri" w:hAnsi="Times New Roman" w:cs="Times New Roman"/>
          <w:bCs/>
          <w:sz w:val="28"/>
          <w:szCs w:val="28"/>
        </w:rPr>
        <w:t xml:space="preserve">3. </w:t>
      </w:r>
      <w:r w:rsidR="00913DC6">
        <w:rPr>
          <w:rFonts w:ascii="Times New Roman" w:hAnsi="Times New Roman" w:cs="Times New Roman"/>
          <w:sz w:val="28"/>
          <w:szCs w:val="28"/>
        </w:rPr>
        <w:t>В ходе сравнительного анализа нами были отслежены основные тенденции развития советского военного кинематографа и выявлена динамика репрезентации образа союзников СССР по антигитлеровской коалиции в советских художественных фильмах о Великой Отечественной войне. Подробнее результаты анализа нашего исследования содержатся в Приложении №2. (авт. - см. Приложение №2).</w:t>
      </w:r>
    </w:p>
    <w:p w:rsidR="00913DC6" w:rsidRDefault="005E69C7" w:rsidP="00913DC6">
      <w:pPr>
        <w:spacing w:line="360" w:lineRule="auto"/>
        <w:ind w:firstLine="567"/>
        <w:jc w:val="both"/>
        <w:rPr>
          <w:rFonts w:ascii="Times New Roman" w:hAnsi="Times New Roman" w:cs="Times New Roman"/>
          <w:bCs/>
          <w:sz w:val="28"/>
          <w:szCs w:val="28"/>
        </w:rPr>
      </w:pPr>
      <w:r w:rsidRPr="005E69C7">
        <w:rPr>
          <w:rFonts w:ascii="Times New Roman" w:eastAsia="Calibri" w:hAnsi="Times New Roman" w:cs="Times New Roman"/>
          <w:bCs/>
          <w:sz w:val="28"/>
          <w:szCs w:val="28"/>
        </w:rPr>
        <w:t xml:space="preserve">4. </w:t>
      </w:r>
      <w:r w:rsidR="00913DC6">
        <w:rPr>
          <w:rFonts w:ascii="Times New Roman" w:hAnsi="Times New Roman" w:cs="Times New Roman"/>
          <w:bCs/>
          <w:sz w:val="28"/>
          <w:szCs w:val="28"/>
        </w:rPr>
        <w:t xml:space="preserve">Проделав анализ нормативных источников и сопоставив содержание Федерального государственного образовательного стандарта основного общего образования, содержание концепции Историко-культурного стандарта основного общего образования по Отечественной и Всеобщей истории, мы заключаем, что достаточно разноплановые аспекты нашего исследования, его основная научная ценность будет полезной в плане перспективы реализации личностных, предметных и метапредметных результатов на уроках истории, во внеурочной деятельности и воспитательной работе с учащимися в общеобразовательной школе. </w:t>
      </w:r>
    </w:p>
    <w:p w:rsidR="00913DC6" w:rsidRDefault="00913DC6" w:rsidP="00913DC6">
      <w:pPr>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Научная новизна исследования</w:t>
      </w:r>
      <w:r>
        <w:rPr>
          <w:rFonts w:ascii="Times New Roman" w:hAnsi="Times New Roman" w:cs="Times New Roman"/>
          <w:sz w:val="28"/>
          <w:szCs w:val="28"/>
        </w:rPr>
        <w:t xml:space="preserve"> заключается в том, что исследование советского кинематографа по вопросам репрезентации образа союзников СССР в Великой Отечественной войне в отечественной историографии практически не изучено, что доказано нами в историографическом обзоре к работе.</w:t>
      </w:r>
    </w:p>
    <w:p w:rsidR="00913DC6" w:rsidRDefault="00913DC6" w:rsidP="00913DC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 другой стороны, влияние кинематографа на сознание советских граждан трудно недооценить. Поэтому процесс формирования образа союзников СССР в годы войны заслуживает внимания.</w:t>
      </w:r>
    </w:p>
    <w:p w:rsidR="00913DC6" w:rsidRDefault="00913DC6" w:rsidP="00913DC6">
      <w:pPr>
        <w:spacing w:line="360" w:lineRule="auto"/>
        <w:ind w:firstLine="567"/>
        <w:jc w:val="both"/>
        <w:rPr>
          <w:rFonts w:ascii="Times New Roman" w:hAnsi="Times New Roman" w:cs="Times New Roman"/>
          <w:sz w:val="28"/>
          <w:szCs w:val="28"/>
        </w:rPr>
      </w:pPr>
      <w:r w:rsidRPr="00913DC6">
        <w:rPr>
          <w:rFonts w:ascii="Times New Roman" w:hAnsi="Times New Roman" w:cs="Times New Roman"/>
          <w:b/>
          <w:bCs/>
          <w:sz w:val="28"/>
          <w:szCs w:val="28"/>
        </w:rPr>
        <w:t>Практическая значимость исследования</w:t>
      </w:r>
      <w:r>
        <w:rPr>
          <w:rFonts w:ascii="Times New Roman" w:hAnsi="Times New Roman" w:cs="Times New Roman"/>
          <w:bCs/>
          <w:sz w:val="28"/>
          <w:szCs w:val="28"/>
        </w:rPr>
        <w:t xml:space="preserve"> заключается в том, что </w:t>
      </w:r>
      <w:r>
        <w:rPr>
          <w:rFonts w:ascii="Times New Roman" w:hAnsi="Times New Roman" w:cs="Times New Roman"/>
          <w:sz w:val="28"/>
          <w:szCs w:val="28"/>
        </w:rPr>
        <w:t>что сегодня у учителя истории существуют возможности не только показать учащимся как, происходил процесс формирования образа в массовом сознании советских граждан, но и научиться самим анализировать медиатексты и вычленять знаковые пункты образов. Мы считаем, что наиболее эффективно это можно сделать во внеурочной деятельности (например, проведя серию мероприятий киноклуба по данной проблеме).</w:t>
      </w: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F74965" w:rsidRDefault="00F74965" w:rsidP="00C25998">
      <w:pPr>
        <w:spacing w:line="360" w:lineRule="auto"/>
        <w:ind w:firstLine="567"/>
        <w:jc w:val="center"/>
        <w:rPr>
          <w:rFonts w:ascii="Times New Roman" w:hAnsi="Times New Roman" w:cs="Times New Roman"/>
          <w:b/>
          <w:bCs/>
          <w:sz w:val="28"/>
          <w:szCs w:val="28"/>
          <w:lang w:val="en-US"/>
        </w:rPr>
      </w:pPr>
    </w:p>
    <w:p w:rsidR="00C25998" w:rsidRPr="00C25998" w:rsidRDefault="00C25998" w:rsidP="00C25998">
      <w:pPr>
        <w:spacing w:line="360" w:lineRule="auto"/>
        <w:ind w:firstLine="567"/>
        <w:jc w:val="center"/>
        <w:rPr>
          <w:rFonts w:ascii="Times New Roman" w:hAnsi="Times New Roman" w:cs="Times New Roman"/>
          <w:b/>
          <w:bCs/>
          <w:sz w:val="28"/>
          <w:szCs w:val="28"/>
          <w:lang w:val="en-US"/>
        </w:rPr>
      </w:pPr>
      <w:r w:rsidRPr="00C25998">
        <w:rPr>
          <w:rFonts w:ascii="Times New Roman" w:hAnsi="Times New Roman" w:cs="Times New Roman"/>
          <w:b/>
          <w:bCs/>
          <w:sz w:val="28"/>
          <w:szCs w:val="28"/>
          <w:lang w:val="en-US"/>
        </w:rPr>
        <w:lastRenderedPageBreak/>
        <w:t xml:space="preserve">Abstract </w:t>
      </w:r>
    </w:p>
    <w:p w:rsidR="00C25998" w:rsidRPr="00C25998" w:rsidRDefault="00EA4B7A" w:rsidP="00C25998">
      <w:pPr>
        <w:spacing w:line="36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T</w:t>
      </w:r>
      <w:r w:rsidR="00C25998" w:rsidRPr="00C25998">
        <w:rPr>
          <w:rFonts w:ascii="Times New Roman" w:hAnsi="Times New Roman" w:cs="Times New Roman"/>
          <w:bCs/>
          <w:sz w:val="28"/>
          <w:szCs w:val="28"/>
          <w:lang w:val="en-US"/>
        </w:rPr>
        <w:t>he image of the USSR allies in the Anti-Hitler Coalition in the Great Patriotic War in the Soviet military cinema 1945 - 1991 and the possibility of his representati</w:t>
      </w:r>
      <w:r>
        <w:rPr>
          <w:rFonts w:ascii="Times New Roman" w:hAnsi="Times New Roman" w:cs="Times New Roman"/>
          <w:bCs/>
          <w:sz w:val="28"/>
          <w:szCs w:val="28"/>
          <w:lang w:val="en-US"/>
        </w:rPr>
        <w:t xml:space="preserve">on in the school history course is studied. </w:t>
      </w:r>
    </w:p>
    <w:p w:rsidR="00C25998" w:rsidRPr="00EA4B7A"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 xml:space="preserve">Author: </w:t>
      </w:r>
      <w:r w:rsidR="00EA4B7A" w:rsidRPr="00C25998">
        <w:rPr>
          <w:rFonts w:ascii="Times New Roman" w:hAnsi="Times New Roman" w:cs="Times New Roman"/>
          <w:bCs/>
          <w:sz w:val="28"/>
          <w:szCs w:val="28"/>
          <w:lang w:val="en-US"/>
        </w:rPr>
        <w:t>E</w:t>
      </w:r>
      <w:r w:rsidR="00EA4B7A" w:rsidRPr="00EA4B7A">
        <w:rPr>
          <w:rFonts w:ascii="Times New Roman" w:hAnsi="Times New Roman" w:cs="Times New Roman"/>
          <w:bCs/>
          <w:sz w:val="28"/>
          <w:szCs w:val="28"/>
          <w:lang w:val="en-US"/>
        </w:rPr>
        <w:t>.</w:t>
      </w:r>
      <w:r w:rsidR="00EA4B7A">
        <w:rPr>
          <w:rFonts w:ascii="Times New Roman" w:hAnsi="Times New Roman" w:cs="Times New Roman"/>
          <w:bCs/>
          <w:sz w:val="28"/>
          <w:szCs w:val="28"/>
          <w:lang w:val="en-US"/>
        </w:rPr>
        <w:t>A.</w:t>
      </w:r>
      <w:r w:rsidR="00EA4B7A">
        <w:rPr>
          <w:rFonts w:ascii="Times New Roman" w:hAnsi="Times New Roman" w:cs="Times New Roman"/>
          <w:bCs/>
          <w:sz w:val="28"/>
          <w:szCs w:val="28"/>
          <w:lang w:val="en-US"/>
        </w:rPr>
        <w:t xml:space="preserve"> </w:t>
      </w:r>
      <w:r w:rsidRPr="00C25998">
        <w:rPr>
          <w:rFonts w:ascii="Times New Roman" w:hAnsi="Times New Roman" w:cs="Times New Roman"/>
          <w:bCs/>
          <w:sz w:val="28"/>
          <w:szCs w:val="28"/>
          <w:lang w:val="en-US"/>
        </w:rPr>
        <w:t xml:space="preserve">Zemrah </w:t>
      </w:r>
    </w:p>
    <w:p w:rsidR="00C25998" w:rsidRPr="00C25998" w:rsidRDefault="00C25998" w:rsidP="00EA4B7A">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 xml:space="preserve">Scientific adviser: </w:t>
      </w:r>
      <w:r w:rsidR="00EA4B7A" w:rsidRPr="00C25998">
        <w:rPr>
          <w:rFonts w:ascii="Times New Roman" w:hAnsi="Times New Roman" w:cs="Times New Roman"/>
          <w:bCs/>
          <w:sz w:val="28"/>
          <w:szCs w:val="28"/>
          <w:lang w:val="en-US"/>
        </w:rPr>
        <w:t>A.V.</w:t>
      </w:r>
      <w:r w:rsidR="00EA4B7A" w:rsidRPr="00EA4B7A">
        <w:rPr>
          <w:rFonts w:ascii="Times New Roman" w:hAnsi="Times New Roman" w:cs="Times New Roman"/>
          <w:bCs/>
          <w:sz w:val="28"/>
          <w:szCs w:val="28"/>
          <w:lang w:val="en-US"/>
        </w:rPr>
        <w:t xml:space="preserve"> </w:t>
      </w:r>
      <w:r w:rsidRPr="00C25998">
        <w:rPr>
          <w:rFonts w:ascii="Times New Roman" w:hAnsi="Times New Roman" w:cs="Times New Roman"/>
          <w:bCs/>
          <w:sz w:val="28"/>
          <w:szCs w:val="28"/>
          <w:lang w:val="en-US"/>
        </w:rPr>
        <w:t xml:space="preserve">Tolmacheva </w:t>
      </w:r>
      <w:r w:rsidR="00EA4B7A" w:rsidRPr="00C25998">
        <w:rPr>
          <w:rFonts w:ascii="Times New Roman" w:hAnsi="Times New Roman" w:cs="Times New Roman"/>
          <w:bCs/>
          <w:sz w:val="28"/>
          <w:szCs w:val="28"/>
          <w:lang w:val="en-US"/>
        </w:rPr>
        <w:t>Ph.D.</w:t>
      </w:r>
    </w:p>
    <w:p w:rsidR="00F27A96" w:rsidRPr="00F27A96" w:rsidRDefault="00EA4B7A" w:rsidP="00C25998">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lang w:val="en-US"/>
        </w:rPr>
        <w:t xml:space="preserve">The graduation papers </w:t>
      </w:r>
      <w:r w:rsidR="00F74965">
        <w:rPr>
          <w:rFonts w:ascii="Times New Roman" w:hAnsi="Times New Roman" w:cs="Times New Roman"/>
          <w:bCs/>
          <w:sz w:val="28"/>
          <w:szCs w:val="28"/>
          <w:lang w:val="en-US"/>
        </w:rPr>
        <w:t>contains</w:t>
      </w:r>
      <w:r w:rsidR="00F74965" w:rsidRPr="00F74965">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pages –</w:t>
      </w:r>
      <w:r w:rsidR="00C25998" w:rsidRPr="00C25998">
        <w:rPr>
          <w:rFonts w:ascii="Times New Roman" w:hAnsi="Times New Roman" w:cs="Times New Roman"/>
          <w:bCs/>
          <w:sz w:val="28"/>
          <w:szCs w:val="28"/>
          <w:lang w:val="en-US"/>
        </w:rPr>
        <w:t xml:space="preserve"> 92</w:t>
      </w:r>
      <w:r w:rsidRPr="00EA4B7A">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applications</w:t>
      </w:r>
      <w:r w:rsidRPr="00EA4B7A">
        <w:rPr>
          <w:rFonts w:ascii="Times New Roman" w:hAnsi="Times New Roman" w:cs="Times New Roman"/>
          <w:bCs/>
          <w:sz w:val="28"/>
          <w:szCs w:val="28"/>
          <w:lang w:val="en-US"/>
        </w:rPr>
        <w:t xml:space="preserve"> </w:t>
      </w:r>
      <w:r w:rsidR="00F27A96">
        <w:rPr>
          <w:rFonts w:ascii="Times New Roman" w:hAnsi="Times New Roman" w:cs="Times New Roman"/>
          <w:bCs/>
          <w:sz w:val="28"/>
          <w:szCs w:val="28"/>
          <w:lang w:val="en-US"/>
        </w:rPr>
        <w:t>–</w:t>
      </w:r>
      <w:r w:rsidR="00C25998" w:rsidRPr="00C25998">
        <w:rPr>
          <w:rFonts w:ascii="Times New Roman" w:hAnsi="Times New Roman" w:cs="Times New Roman"/>
          <w:bCs/>
          <w:sz w:val="28"/>
          <w:szCs w:val="28"/>
          <w:lang w:val="en-US"/>
        </w:rPr>
        <w:t xml:space="preserve"> 2</w:t>
      </w:r>
      <w:r w:rsidR="00F27A96" w:rsidRPr="00F27A96">
        <w:rPr>
          <w:rFonts w:ascii="Times New Roman" w:hAnsi="Times New Roman" w:cs="Times New Roman"/>
          <w:bCs/>
          <w:sz w:val="28"/>
          <w:szCs w:val="28"/>
          <w:lang w:val="en-US"/>
        </w:rPr>
        <w:t xml:space="preserve">. </w:t>
      </w:r>
      <w:r w:rsidR="00F27A96">
        <w:rPr>
          <w:rFonts w:ascii="Times New Roman" w:hAnsi="Times New Roman" w:cs="Times New Roman"/>
          <w:bCs/>
          <w:sz w:val="28"/>
          <w:szCs w:val="28"/>
        </w:rPr>
        <w:t>Т</w:t>
      </w:r>
      <w:r w:rsidR="00F27A96" w:rsidRPr="00F27A96">
        <w:rPr>
          <w:rFonts w:ascii="Times New Roman" w:hAnsi="Times New Roman" w:cs="Times New Roman"/>
          <w:bCs/>
          <w:sz w:val="28"/>
          <w:szCs w:val="28"/>
          <w:lang w:val="en-US"/>
        </w:rPr>
        <w:t xml:space="preserve">he list of </w:t>
      </w:r>
      <w:r w:rsidR="00F74965" w:rsidRPr="00F27A96">
        <w:rPr>
          <w:rFonts w:ascii="Times New Roman" w:hAnsi="Times New Roman" w:cs="Times New Roman"/>
          <w:bCs/>
          <w:sz w:val="28"/>
          <w:szCs w:val="28"/>
          <w:lang w:val="en-US"/>
        </w:rPr>
        <w:t>literature consist</w:t>
      </w:r>
      <w:r w:rsidR="00F27A96" w:rsidRPr="00F27A96">
        <w:rPr>
          <w:rFonts w:ascii="Times New Roman" w:hAnsi="Times New Roman" w:cs="Times New Roman"/>
          <w:bCs/>
          <w:sz w:val="28"/>
          <w:szCs w:val="28"/>
          <w:lang w:val="en-US"/>
        </w:rPr>
        <w:t xml:space="preserve"> of 29 </w:t>
      </w:r>
      <w:r w:rsidR="00F74965" w:rsidRPr="00F27A96">
        <w:rPr>
          <w:rFonts w:ascii="Times New Roman" w:hAnsi="Times New Roman" w:cs="Times New Roman"/>
          <w:bCs/>
          <w:sz w:val="28"/>
          <w:szCs w:val="28"/>
          <w:lang w:val="en-US"/>
        </w:rPr>
        <w:t>source</w:t>
      </w:r>
      <w:r w:rsidR="00F27A96">
        <w:rPr>
          <w:rFonts w:ascii="Times New Roman" w:hAnsi="Times New Roman" w:cs="Times New Roman"/>
          <w:bCs/>
          <w:sz w:val="28"/>
          <w:szCs w:val="28"/>
          <w:lang w:val="en-US"/>
        </w:rPr>
        <w:t>.</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F74965">
        <w:rPr>
          <w:rFonts w:ascii="Times New Roman" w:hAnsi="Times New Roman" w:cs="Times New Roman"/>
          <w:b/>
          <w:bCs/>
          <w:sz w:val="28"/>
          <w:szCs w:val="28"/>
          <w:lang w:val="en-US"/>
        </w:rPr>
        <w:t>The object of the study</w:t>
      </w:r>
      <w:r w:rsidRPr="00C25998">
        <w:rPr>
          <w:rFonts w:ascii="Times New Roman" w:hAnsi="Times New Roman" w:cs="Times New Roman"/>
          <w:bCs/>
          <w:sz w:val="28"/>
          <w:szCs w:val="28"/>
          <w:lang w:val="en-US"/>
        </w:rPr>
        <w:t xml:space="preserve"> is the Soviet art cinematography of 1945-1991.</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The subject of the study is the image of the USSR allies in the Anti-Hitler Coalition in the Great Patriotic War in the domestic cinema in 1945-1991, as well as the process of its transformation, as well as the possibility of its representation in the school history course.</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F74965">
        <w:rPr>
          <w:rFonts w:ascii="Times New Roman" w:hAnsi="Times New Roman" w:cs="Times New Roman"/>
          <w:b/>
          <w:bCs/>
          <w:sz w:val="28"/>
          <w:szCs w:val="28"/>
          <w:lang w:val="en-US"/>
        </w:rPr>
        <w:t>The aim of the research</w:t>
      </w:r>
      <w:r w:rsidRPr="00C25998">
        <w:rPr>
          <w:rFonts w:ascii="Times New Roman" w:hAnsi="Times New Roman" w:cs="Times New Roman"/>
          <w:bCs/>
          <w:sz w:val="28"/>
          <w:szCs w:val="28"/>
          <w:lang w:val="en-US"/>
        </w:rPr>
        <w:t xml:space="preserve"> is to show the process of creating an image of the USSR allies in the Anti-Hitler Coalition in the Great Patriotic War in the artistic cinema of the Soviet period and its transformation depending on the era in which the film was shot and explore the possibility of using the visual representation of the images of the USSR allies in the school history course.</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F74965">
        <w:rPr>
          <w:rFonts w:ascii="Times New Roman" w:hAnsi="Times New Roman" w:cs="Times New Roman"/>
          <w:b/>
          <w:bCs/>
          <w:sz w:val="28"/>
          <w:szCs w:val="28"/>
          <w:lang w:val="en-US"/>
        </w:rPr>
        <w:t>Methodology of research:</w:t>
      </w:r>
      <w:r w:rsidRPr="00C25998">
        <w:rPr>
          <w:rFonts w:ascii="Times New Roman" w:hAnsi="Times New Roman" w:cs="Times New Roman"/>
          <w:bCs/>
          <w:sz w:val="28"/>
          <w:szCs w:val="28"/>
          <w:lang w:val="en-US"/>
        </w:rPr>
        <w:t xml:space="preserve"> the system, structural, historical and sociocultural approaches that allow more comprehensive and comprehensive study of the scientific problem posed in the dissertation research </w:t>
      </w:r>
      <w:proofErr w:type="gramStart"/>
      <w:r w:rsidRPr="00C25998">
        <w:rPr>
          <w:rFonts w:ascii="Times New Roman" w:hAnsi="Times New Roman" w:cs="Times New Roman"/>
          <w:bCs/>
          <w:sz w:val="28"/>
          <w:szCs w:val="28"/>
          <w:lang w:val="en-US"/>
        </w:rPr>
        <w:t>are used</w:t>
      </w:r>
      <w:proofErr w:type="gramEnd"/>
      <w:r w:rsidRPr="00C25998">
        <w:rPr>
          <w:rFonts w:ascii="Times New Roman" w:hAnsi="Times New Roman" w:cs="Times New Roman"/>
          <w:bCs/>
          <w:sz w:val="28"/>
          <w:szCs w:val="28"/>
          <w:lang w:val="en-US"/>
        </w:rPr>
        <w:t xml:space="preserve"> in the work. Methods of content analysis and semantic analysis of visual sources, as well as a method of hermeneutic analysis of the cultural context, are applied.</w:t>
      </w:r>
    </w:p>
    <w:p w:rsidR="00F74965" w:rsidRDefault="00F74965" w:rsidP="00C25998">
      <w:pPr>
        <w:spacing w:line="360" w:lineRule="auto"/>
        <w:ind w:firstLine="567"/>
        <w:jc w:val="both"/>
        <w:rPr>
          <w:rFonts w:ascii="Times New Roman" w:hAnsi="Times New Roman" w:cs="Times New Roman"/>
          <w:b/>
          <w:bCs/>
          <w:sz w:val="28"/>
          <w:szCs w:val="28"/>
          <w:lang w:val="en-US"/>
        </w:rPr>
      </w:pPr>
    </w:p>
    <w:p w:rsidR="00F74965" w:rsidRDefault="00F74965" w:rsidP="00C25998">
      <w:pPr>
        <w:spacing w:line="360" w:lineRule="auto"/>
        <w:ind w:firstLine="567"/>
        <w:jc w:val="both"/>
        <w:rPr>
          <w:rFonts w:ascii="Times New Roman" w:hAnsi="Times New Roman" w:cs="Times New Roman"/>
          <w:b/>
          <w:bCs/>
          <w:sz w:val="28"/>
          <w:szCs w:val="28"/>
          <w:lang w:val="en-US"/>
        </w:rPr>
      </w:pPr>
    </w:p>
    <w:p w:rsidR="00F74965" w:rsidRDefault="00F74965" w:rsidP="00C25998">
      <w:pPr>
        <w:spacing w:line="360" w:lineRule="auto"/>
        <w:ind w:firstLine="567"/>
        <w:jc w:val="both"/>
        <w:rPr>
          <w:rFonts w:ascii="Times New Roman" w:hAnsi="Times New Roman" w:cs="Times New Roman"/>
          <w:b/>
          <w:bCs/>
          <w:sz w:val="28"/>
          <w:szCs w:val="28"/>
          <w:lang w:val="en-US"/>
        </w:rPr>
      </w:pPr>
    </w:p>
    <w:p w:rsidR="00C25998" w:rsidRPr="00F74965" w:rsidRDefault="00C25998" w:rsidP="00C25998">
      <w:pPr>
        <w:spacing w:line="360" w:lineRule="auto"/>
        <w:ind w:firstLine="567"/>
        <w:jc w:val="both"/>
        <w:rPr>
          <w:rFonts w:ascii="Times New Roman" w:hAnsi="Times New Roman" w:cs="Times New Roman"/>
          <w:b/>
          <w:bCs/>
          <w:sz w:val="28"/>
          <w:szCs w:val="28"/>
          <w:lang w:val="en-US"/>
        </w:rPr>
      </w:pPr>
      <w:r w:rsidRPr="00F74965">
        <w:rPr>
          <w:rFonts w:ascii="Times New Roman" w:hAnsi="Times New Roman" w:cs="Times New Roman"/>
          <w:b/>
          <w:bCs/>
          <w:sz w:val="28"/>
          <w:szCs w:val="28"/>
          <w:lang w:val="en-US"/>
        </w:rPr>
        <w:lastRenderedPageBreak/>
        <w:t>Results of the study</w:t>
      </w:r>
    </w:p>
    <w:p w:rsidR="00526D4B" w:rsidRPr="00526D4B" w:rsidRDefault="00C25998" w:rsidP="00F74965">
      <w:pPr>
        <w:pStyle w:val="a3"/>
        <w:numPr>
          <w:ilvl w:val="0"/>
          <w:numId w:val="2"/>
        </w:numPr>
        <w:spacing w:line="360" w:lineRule="auto"/>
        <w:jc w:val="both"/>
        <w:rPr>
          <w:rFonts w:ascii="Times New Roman" w:hAnsi="Times New Roman" w:cs="Times New Roman"/>
          <w:bCs/>
          <w:sz w:val="28"/>
          <w:szCs w:val="28"/>
          <w:lang w:val="en-US"/>
        </w:rPr>
      </w:pPr>
      <w:r w:rsidRPr="00526D4B">
        <w:rPr>
          <w:rFonts w:ascii="Times New Roman" w:hAnsi="Times New Roman" w:cs="Times New Roman"/>
          <w:bCs/>
          <w:sz w:val="28"/>
          <w:szCs w:val="28"/>
          <w:lang w:val="en-US"/>
        </w:rPr>
        <w:t>In the course of the work the source base of the research was f</w:t>
      </w:r>
      <w:bookmarkStart w:id="0" w:name="_GoBack"/>
      <w:bookmarkEnd w:id="0"/>
      <w:r w:rsidRPr="00526D4B">
        <w:rPr>
          <w:rFonts w:ascii="Times New Roman" w:hAnsi="Times New Roman" w:cs="Times New Roman"/>
          <w:bCs/>
          <w:sz w:val="28"/>
          <w:szCs w:val="28"/>
          <w:lang w:val="en-US"/>
        </w:rPr>
        <w:t xml:space="preserve">ormed. </w:t>
      </w:r>
    </w:p>
    <w:p w:rsidR="00C25998" w:rsidRPr="00526D4B" w:rsidRDefault="00C25998" w:rsidP="00F74965">
      <w:pPr>
        <w:spacing w:line="360" w:lineRule="auto"/>
        <w:ind w:firstLine="567"/>
        <w:jc w:val="both"/>
        <w:rPr>
          <w:rFonts w:ascii="Times New Roman" w:hAnsi="Times New Roman" w:cs="Times New Roman"/>
          <w:bCs/>
          <w:sz w:val="28"/>
          <w:szCs w:val="28"/>
          <w:lang w:val="en-US"/>
        </w:rPr>
      </w:pPr>
      <w:r w:rsidRPr="00526D4B">
        <w:rPr>
          <w:rFonts w:ascii="Times New Roman" w:hAnsi="Times New Roman" w:cs="Times New Roman"/>
          <w:bCs/>
          <w:sz w:val="28"/>
          <w:szCs w:val="28"/>
          <w:lang w:val="en-US"/>
        </w:rPr>
        <w:t>Among the large number of Soviet feature films about the Great Patriotic War, created in the period from 1945 to 1991, we have identified those media texts in which the image of the USSR's allies in the Anti-Hitler Coalition is present during the Great Patriotic War. The selected set of media texts includes 18 films created at different stages of Soviet history, from 1945 to 1991;</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proofErr w:type="gramStart"/>
      <w:r w:rsidRPr="00C25998">
        <w:rPr>
          <w:rFonts w:ascii="Times New Roman" w:hAnsi="Times New Roman" w:cs="Times New Roman"/>
          <w:bCs/>
          <w:sz w:val="28"/>
          <w:szCs w:val="28"/>
          <w:lang w:val="en-US"/>
        </w:rPr>
        <w:t>2. In accordance with the specifics of the research work, a system of criteria for the analysis of the source database was developed, which includes the following criteria: the prerequisites for filing an image in the source; the ideological context of the image; character and genre of the source containing the image; receptions of acting in the presentation of the image;</w:t>
      </w:r>
      <w:proofErr w:type="gramEnd"/>
    </w:p>
    <w:p w:rsidR="00C25998" w:rsidRPr="00F74965"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3. In the course of the comparative analysis, we traced the main trends in the development of Soviet military cinematography and revealed the dynamics of the representation of the image of the USSR allies in the anti-Hitler coalition in Soviet feature films about the Great Patriotic War. The results of the analysis of our study are given in App</w:t>
      </w:r>
      <w:r w:rsidR="00F74965">
        <w:rPr>
          <w:rFonts w:ascii="Times New Roman" w:hAnsi="Times New Roman" w:cs="Times New Roman"/>
          <w:bCs/>
          <w:sz w:val="28"/>
          <w:szCs w:val="28"/>
          <w:lang w:val="en-US"/>
        </w:rPr>
        <w:t>lication</w:t>
      </w:r>
      <w:r w:rsidRPr="00C25998">
        <w:rPr>
          <w:rFonts w:ascii="Times New Roman" w:hAnsi="Times New Roman" w:cs="Times New Roman"/>
          <w:bCs/>
          <w:sz w:val="28"/>
          <w:szCs w:val="28"/>
          <w:lang w:val="en-US"/>
        </w:rPr>
        <w:t xml:space="preserve"> No.2. </w:t>
      </w:r>
      <w:r w:rsidRPr="00F74965">
        <w:rPr>
          <w:rFonts w:ascii="Times New Roman" w:hAnsi="Times New Roman" w:cs="Times New Roman"/>
          <w:bCs/>
          <w:sz w:val="28"/>
          <w:szCs w:val="28"/>
          <w:lang w:val="en-US"/>
        </w:rPr>
        <w:t>(</w:t>
      </w:r>
      <w:r w:rsidR="00F74965" w:rsidRPr="00F74965">
        <w:rPr>
          <w:rFonts w:ascii="Times New Roman" w:hAnsi="Times New Roman" w:cs="Times New Roman"/>
          <w:bCs/>
          <w:sz w:val="28"/>
          <w:szCs w:val="28"/>
          <w:lang w:val="en-US"/>
        </w:rPr>
        <w:t>See</w:t>
      </w:r>
      <w:r w:rsidRPr="00F74965">
        <w:rPr>
          <w:rFonts w:ascii="Times New Roman" w:hAnsi="Times New Roman" w:cs="Times New Roman"/>
          <w:bCs/>
          <w:sz w:val="28"/>
          <w:szCs w:val="28"/>
          <w:lang w:val="en-US"/>
        </w:rPr>
        <w:t xml:space="preserve"> App</w:t>
      </w:r>
      <w:r w:rsidR="00F74965">
        <w:rPr>
          <w:rFonts w:ascii="Times New Roman" w:hAnsi="Times New Roman" w:cs="Times New Roman"/>
          <w:bCs/>
          <w:sz w:val="28"/>
          <w:szCs w:val="28"/>
          <w:lang w:val="en-US"/>
        </w:rPr>
        <w:t>lication</w:t>
      </w:r>
      <w:r w:rsidRPr="00F74965">
        <w:rPr>
          <w:rFonts w:ascii="Times New Roman" w:hAnsi="Times New Roman" w:cs="Times New Roman"/>
          <w:bCs/>
          <w:sz w:val="28"/>
          <w:szCs w:val="28"/>
          <w:lang w:val="en-US"/>
        </w:rPr>
        <w:t xml:space="preserve"> No. 2).</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4. Having analyzed the normative sources and comparing the contents of the Federal State Educational Standard of the basic general education, the content of the concept of the Historical and Cultural Standard of the basic general education in the Patriotic and Universal History, we conclude that quite diverse aspects of our research, its main scientific value will be useful in terms of the prospects for the realization of personal, subject and meta-subject results in history lessons, in extra-curricular activities and educational work with students in a comprehensive school.</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The scientific novelty of the research is that the study of Soviet cinema on the representation of the image of the USSR allies in the Great Patriotic War in the Russian historiography has not been studied, which has been proved by us in a historiographical review of the work.</w:t>
      </w:r>
    </w:p>
    <w:p w:rsidR="00C25998" w:rsidRPr="00C25998"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lastRenderedPageBreak/>
        <w:t>On the other hand, the influence of cinematography on the consciousness of Soviet citizens is difficult to underestimate. Therefore, the process of forming the image of the USSR allies during the war deserves attention.</w:t>
      </w:r>
    </w:p>
    <w:p w:rsidR="00913DC6" w:rsidRPr="00C25998" w:rsidRDefault="00C25998" w:rsidP="00C25998">
      <w:pPr>
        <w:spacing w:line="360" w:lineRule="auto"/>
        <w:ind w:firstLine="567"/>
        <w:jc w:val="both"/>
        <w:rPr>
          <w:rFonts w:ascii="Times New Roman" w:hAnsi="Times New Roman" w:cs="Times New Roman"/>
          <w:bCs/>
          <w:sz w:val="28"/>
          <w:szCs w:val="28"/>
          <w:lang w:val="en-US"/>
        </w:rPr>
      </w:pPr>
      <w:r w:rsidRPr="00C25998">
        <w:rPr>
          <w:rFonts w:ascii="Times New Roman" w:hAnsi="Times New Roman" w:cs="Times New Roman"/>
          <w:bCs/>
          <w:sz w:val="28"/>
          <w:szCs w:val="28"/>
          <w:lang w:val="en-US"/>
        </w:rPr>
        <w:t>The practical significance of the research lies in the fact that today the teacher of history has the opportunity not only to show the students how the image formation process took place in the mass consciousness of Soviet citizens, but also to learn to analyze media texts and isolate the iconic points of images. We believe that this can be done most effectively in extra-curricular activities (for example, by conducting a series of events of the cinema club on this issue).</w:t>
      </w:r>
    </w:p>
    <w:p w:rsidR="00C45E74" w:rsidRPr="00C25998" w:rsidRDefault="00C45E74" w:rsidP="00C45E74">
      <w:pPr>
        <w:spacing w:line="360" w:lineRule="auto"/>
        <w:ind w:firstLine="567"/>
        <w:jc w:val="both"/>
        <w:rPr>
          <w:rFonts w:ascii="Times New Roman" w:hAnsi="Times New Roman" w:cs="Times New Roman"/>
          <w:bCs/>
          <w:sz w:val="28"/>
          <w:szCs w:val="28"/>
          <w:lang w:val="en-US"/>
        </w:rPr>
      </w:pPr>
    </w:p>
    <w:p w:rsidR="00C45E74" w:rsidRPr="00C25998" w:rsidRDefault="00C45E74" w:rsidP="00C45E74">
      <w:pPr>
        <w:spacing w:line="360" w:lineRule="auto"/>
        <w:ind w:firstLine="567"/>
        <w:jc w:val="both"/>
        <w:rPr>
          <w:rFonts w:ascii="Times New Roman" w:hAnsi="Times New Roman" w:cs="Times New Roman"/>
          <w:bCs/>
          <w:sz w:val="28"/>
          <w:szCs w:val="28"/>
          <w:lang w:val="en-US"/>
        </w:rPr>
      </w:pPr>
    </w:p>
    <w:p w:rsidR="00570C0D" w:rsidRPr="00C25998" w:rsidRDefault="00570C0D" w:rsidP="00C45E74">
      <w:pPr>
        <w:spacing w:line="360" w:lineRule="auto"/>
        <w:ind w:firstLine="567"/>
        <w:jc w:val="both"/>
        <w:rPr>
          <w:rFonts w:ascii="Times New Roman" w:hAnsi="Times New Roman" w:cs="Times New Roman"/>
          <w:sz w:val="28"/>
          <w:lang w:val="en-US"/>
        </w:rPr>
      </w:pPr>
    </w:p>
    <w:p w:rsidR="00570C0D" w:rsidRPr="00C25998" w:rsidRDefault="00570C0D" w:rsidP="00C45E74">
      <w:pPr>
        <w:spacing w:line="360" w:lineRule="auto"/>
        <w:ind w:firstLine="567"/>
        <w:jc w:val="both"/>
        <w:rPr>
          <w:rFonts w:ascii="Times New Roman" w:hAnsi="Times New Roman" w:cs="Times New Roman"/>
          <w:sz w:val="28"/>
          <w:lang w:val="en-US"/>
        </w:rPr>
      </w:pPr>
    </w:p>
    <w:sectPr w:rsidR="00570C0D" w:rsidRPr="00C25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3F5D"/>
    <w:multiLevelType w:val="hybridMultilevel"/>
    <w:tmpl w:val="6D1AEDD6"/>
    <w:lvl w:ilvl="0" w:tplc="7B8AD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E775867"/>
    <w:multiLevelType w:val="hybridMultilevel"/>
    <w:tmpl w:val="A300AE88"/>
    <w:lvl w:ilvl="0" w:tplc="DCE4C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97"/>
    <w:rsid w:val="0035126D"/>
    <w:rsid w:val="00387DCA"/>
    <w:rsid w:val="00526D4B"/>
    <w:rsid w:val="00570C0D"/>
    <w:rsid w:val="005E69C7"/>
    <w:rsid w:val="00913DC6"/>
    <w:rsid w:val="00926A97"/>
    <w:rsid w:val="00B037E4"/>
    <w:rsid w:val="00C25998"/>
    <w:rsid w:val="00C25A7E"/>
    <w:rsid w:val="00C45E74"/>
    <w:rsid w:val="00EA4B7A"/>
    <w:rsid w:val="00F27A96"/>
    <w:rsid w:val="00F7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B4FB"/>
  <w15:chartTrackingRefBased/>
  <w15:docId w15:val="{18277ECF-B62B-49AD-A705-703CE43A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2017-12-17T10:15:00Z</dcterms:created>
  <dcterms:modified xsi:type="dcterms:W3CDTF">2017-12-17T14:08:00Z</dcterms:modified>
</cp:coreProperties>
</file>